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2F" w:rsidRDefault="00325C2F"/>
    <w:p w:rsidR="004E334F" w:rsidRDefault="004646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Katiuci</w:t>
      </w:r>
      <w:proofErr w:type="spellEnd"/>
      <w:proofErr w:type="gramStart"/>
      <w:r>
        <w:rPr>
          <w:sz w:val="32"/>
          <w:szCs w:val="32"/>
        </w:rPr>
        <w:t xml:space="preserve">  </w:t>
      </w:r>
      <w:proofErr w:type="spellStart"/>
      <w:proofErr w:type="gramEnd"/>
      <w:r>
        <w:rPr>
          <w:sz w:val="32"/>
          <w:szCs w:val="32"/>
        </w:rPr>
        <w:t>Daiana</w:t>
      </w:r>
      <w:proofErr w:type="spellEnd"/>
      <w:r>
        <w:rPr>
          <w:sz w:val="32"/>
          <w:szCs w:val="32"/>
        </w:rPr>
        <w:t xml:space="preserve"> Machado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Brasileira, solteira, 18 </w:t>
      </w:r>
      <w:proofErr w:type="gramStart"/>
      <w:r>
        <w:rPr>
          <w:sz w:val="32"/>
          <w:szCs w:val="32"/>
        </w:rPr>
        <w:t>anos</w:t>
      </w:r>
      <w:proofErr w:type="gramEnd"/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Rua Capitão Leônidas Marques, 1068 – Jardim Maria </w:t>
      </w:r>
      <w:proofErr w:type="gramStart"/>
      <w:r>
        <w:rPr>
          <w:sz w:val="32"/>
          <w:szCs w:val="32"/>
        </w:rPr>
        <w:t>Luiza</w:t>
      </w:r>
      <w:proofErr w:type="gramEnd"/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Telefone: (45)88040000/99007866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Cargo Pretendido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Cobrador de ônibus urbano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Escolaridade 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Ensino médio completo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Experiência Profissional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Irani Supermercados (2011 – 2012)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Informações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Adicionais</w:t>
      </w: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Submete-se </w:t>
      </w:r>
      <w:r w:rsidR="00E330C3">
        <w:rPr>
          <w:sz w:val="32"/>
          <w:szCs w:val="32"/>
        </w:rPr>
        <w:t>a</w:t>
      </w:r>
      <w:r>
        <w:rPr>
          <w:sz w:val="32"/>
          <w:szCs w:val="32"/>
        </w:rPr>
        <w:t xml:space="preserve"> exame físico</w:t>
      </w:r>
    </w:p>
    <w:p w:rsidR="004646AA" w:rsidRDefault="004646AA" w:rsidP="004646AA">
      <w:pPr>
        <w:spacing w:line="240" w:lineRule="auto"/>
        <w:rPr>
          <w:sz w:val="32"/>
          <w:szCs w:val="32"/>
        </w:rPr>
      </w:pPr>
    </w:p>
    <w:p w:rsidR="004646AA" w:rsidRDefault="004646AA" w:rsidP="004646AA">
      <w:pPr>
        <w:spacing w:line="240" w:lineRule="auto"/>
        <w:rPr>
          <w:sz w:val="32"/>
          <w:szCs w:val="32"/>
        </w:rPr>
      </w:pPr>
    </w:p>
    <w:p w:rsidR="004646AA" w:rsidRDefault="004646AA" w:rsidP="004646AA">
      <w:pPr>
        <w:spacing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120" w:line="240" w:lineRule="auto"/>
        <w:rPr>
          <w:sz w:val="32"/>
          <w:szCs w:val="32"/>
        </w:rPr>
      </w:pPr>
    </w:p>
    <w:p w:rsidR="004646AA" w:rsidRDefault="004646AA" w:rsidP="004646AA">
      <w:pPr>
        <w:spacing w:after="0"/>
        <w:rPr>
          <w:sz w:val="32"/>
          <w:szCs w:val="32"/>
        </w:rPr>
      </w:pPr>
    </w:p>
    <w:p w:rsidR="004646AA" w:rsidRPr="004646AA" w:rsidRDefault="004646AA" w:rsidP="004646AA">
      <w:pPr>
        <w:spacing w:after="0"/>
        <w:rPr>
          <w:sz w:val="32"/>
          <w:szCs w:val="32"/>
        </w:rPr>
      </w:pPr>
    </w:p>
    <w:sectPr w:rsidR="004646AA" w:rsidRPr="004646AA" w:rsidSect="004646AA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oNotDisplayPageBoundaries/>
  <w:proofState w:spelling="clean" w:grammar="clean"/>
  <w:defaultTabStop w:val="708"/>
  <w:hyphenationZone w:val="425"/>
  <w:characterSpacingControl w:val="doNotCompress"/>
  <w:compat/>
  <w:rsids>
    <w:rsidRoot w:val="004E334F"/>
    <w:rsid w:val="00144C81"/>
    <w:rsid w:val="00325C2F"/>
    <w:rsid w:val="004646AA"/>
    <w:rsid w:val="004E334F"/>
    <w:rsid w:val="00C4686D"/>
    <w:rsid w:val="00E3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5D65-9A02-4BC5-8BBD-CAD04127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2013-02-18T12:24:00Z</dcterms:created>
  <dcterms:modified xsi:type="dcterms:W3CDTF">2013-02-18T12:55:00Z</dcterms:modified>
</cp:coreProperties>
</file>